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565" w14:textId="239e56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типовых форм социального контракта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20 июня 2016 года № 544. Зарегистрирован в Министерстве юстиции Республики Казахстан 13 июля 2016 года № 13917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26) </w:t>
      </w:r>
      <w:r>
        <w:rPr>
          <w:rFonts w:ascii="Consolas"/>
          <w:b w:val="false"/>
          <w:i w:val="false"/>
          <w:color w:val="000000"/>
          <w:sz w:val="20"/>
        </w:rPr>
        <w:t>статьи 7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6 апреля 2016 года «О занятости населения»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типовые формы социального контракта о предоставлении 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по направлению на профессиональное обучение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 направлению на социальное рабочее место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по направлению на молодежную практику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по направлению на общественные работы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по содействию предпринимательской инициативе граждан и оралманов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по содействию добровольному переселению для повышения мобильности рабочей силы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по предоставлению государственных грантов на профессиональное обучение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по временному субсидированию двух третьей потерянного дохода квалифицированных работников за сокращенное рабочее время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занятости населения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пяти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направление в печатном и электронном виде в течение пяти рабочих дней после государственной регистрации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здравоохранения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1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 к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1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направлению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профессиональное обучение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 _____________ 20__ 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(место заключения)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_________________________, в лице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 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занятости населения)                  директора ЦЗН)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 обучаемого, серия, номер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документа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«Обучаемый»,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_______________________________, в лице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__________________, действующего на основании 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___________________________________, в лице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 образования)  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_________________, действующего на основании 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«Организация, проводящая обучение»,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другой стороны заключили настоящий социальный контракт (далее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контракт) о нижеследующем:</w:t>
      </w:r>
    </w:p>
    <w:bookmarkStart w:name="z1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направить обучаемого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профессиональное обучение, а обучаемый пройти установленный для него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вид профессионального обучения в порядке и на условиях, определенных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 о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контрактом, договором на профессиональное обучение и внутренним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порядком организации проводящей обучение. В рамках Контракта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обучаемому предоставляются также следующие меры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(указать меры государственной поддержки, оказываемые обучаемому)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обучаемый, а в случаях, предусмотренных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профессионального обучения (далее – Правила),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работодатель гарантирующих трудоустройство обучаемого и организация,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проводящая обучение, утвержденными приказом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социального развития Республики Казахстан от _ июля 2016 года № 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(далее - стороны) (зарегистрирован в Реестре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регистрации нормативных правовых актов № ____).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 от «__» ___________ 20 __ года.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сторон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направляет обучаемого на профессиональную подготовку,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переподготовку или повышение квалификации (нужное подчеркнуть)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организацию, проводящую обучение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 для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наименование организации, проводящей обучение)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специальность (профессию), которую получит обучаемый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повышение квалификации)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 сроком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(период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порядке, случаях и на условиях, определенных Правилами,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оказывает обучаемому материальную помощь на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запросам сторон своевременно и в полном объеме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представляет информацию, документы и материалы, необходимые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осуществления мониторинга исполнения обязательств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и в полном объеме оплачивает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проводящие обучение услуги по профессиональному обучению обучаемого;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консультирует стороны по вопросам профессионального обучения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трудоустройства;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участвует в квалификационном экзамене по оценке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осуществляет мониторинг исполнения обязанностей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работодателя, организации, проводящей обучение и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запрашивает и получает от сторон информацию, документы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материалы, необходимые для осуществления мониторинга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производит перерасчет по оплате пропорционально объему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фактически оказанных организации, проводящей обучение услуг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профессиональному обучению, а также требует от обучаемого возмещения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бюджет стоимости данного объема услуг и выплаченные суммы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материальной помощи на профессиональное обучение, в случаях,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Обучаемый: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проходит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соблюдает требования внутреннего порядка обучающей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пропускает занятия без уважительных причин;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добросовестно исполняет обязательства, возлагаемые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обучаемого в рамках 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возмещает в бюджет фактические расходы на обучение, включая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суммы, выплаченной материальной помощи и стипендии в случае повторной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 сдачи итоговой аттестации и квалификационного экзамена или отказа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обучаемого от трудоустройства на заявленное работодателем рабочее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место, за исключением случаев трудоустройства на другую постоянную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работу, призыва на воинскую службу, лишения свободы по решению суда,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смерти, беременности, нахождения в отпусках по уходу за ребенком, 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также заболевания, требующей длительного лечения не позволяющего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освоить учебную программу в полном объеме;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информирует стороны не позднее трех рабочих дней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возникновении обстоятельств, препятствующих прохождению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профессионального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получает консультации по вопросам профессионального обучения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трудоустройства;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выбирать организацию образования либо учебные центры,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учебные центры работодателей из перечня обучающих организаций,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осуществляющих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выбирать организацию образования либо учебные центры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работодателей из перечня обучающих организаций, осуществляющих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получает материальную помощь на обучение, в случаях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порядке, предусмотренных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сторон Контракта своевременного и надлежащего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контракта, договора на профессиональное обучение.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Организация, проводящая обучение: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принимает обучаемого на профессиональное обучение в форме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(подготовки, переподготовки или повышения квалификации)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(профессии) 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определяет условия и место прохождения производственной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осуществляет мониторинг исполнения обязанностей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представляет в центры занятости населения информацию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отчисленных и копию табеля учета посещаемости занятий обучаемых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ежемесячно к 5 числу месяца следующего за отчетным;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зачисляет обучаемого без сдачи вступительных экзаменов;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отчисляет обучаемого по согласованию с центром занятости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населения и работодателем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пропуска занятий более трех учебных дней подряд без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уважительных причин;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неуспеваемости или неудовлетворительной промежуточной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аттестации;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нарушения внутреннего порядка обучающей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проводит итоговую аттестацию и квалификационный экзамен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после успешного завершения профессионального обучения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форме ______________________________________________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(подготовки, переподготовки или повышения квалификации)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(профессии) ______________________ трудоустраивает обучаемого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полученной специальности (профессии) со сроком отработки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(период отработки после завершения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обеспечивает место прохождения производственной практики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(при наличии необходимости)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(место прохождения производственной практики)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закрепляет наставника на время прохождения производственной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(при необходимости);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предоставляет социальный отпуск работающим по трудовому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договору (частично занятым) на время прохождения профессионального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сохраняет рабочее место за работающим по трудовому договору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(частично занятым) на время прохождения профессионального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возмещает фактические расходы на обучение, включая суммы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выплаченной материальной помощи и стипендии в случае отказа от приема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работу обучаемого направленного на профессиональное обучение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его заявке.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Расходы не возмещаются в случае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работодателя, а также в случае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чрезвычайных обстоятельств или обстоятельств непреодолимой силы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(форс-мажор), таких как: пожар, землетрясение, наводнения, военные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действия, арест имущества;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осуществляет мониторинг исполнения обязанностей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проводящей обучение и обучаемого 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извещает центр занятости населения о приеме на работу или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отказе в приеме на работу (с указанием причины в случае отказа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приеме на работу) лиц, завершивших профессиональное обучение по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заявке;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отбирает претендентов на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участвует в квалификационном экзамене по оценке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профессиональной подготовленности.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Срок профессионального обучения составляет _____ месяцев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«__» ______ 20__ года по «__» _______ 20__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Стоимость обучения составляет 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При отчислении обучаемого организации, проводящая обучение,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оплачивается объем фактически предоставленных услуг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профессиональному обучению.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случае досрочного прекращения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профессионального обучения либо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 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расторгается.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Лица, направленные центром занятости населения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профессиональное обучение, самовольно, без уважительной причины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прекратившие обучение, повторно направляются на обучение по истечении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трех лет со дня повторной регистрации в центре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Финансирование мер государственной поддержки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профессиональному обучение осуществляется центром занятости населения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 счет и в пределах средств целевых трансфертов из республиканского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бюджета и средств местного бюджета.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Start w:name="z3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в течение трех рабочих дней с момента наступления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прекращения обстоятельств форс-мажора уведомляет об этом другие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Стороны в письменной форме (мотивировав и обосновав невозможность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должно подтверждаться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документом либо решением соответствующего органа и/или учреждения,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подтверждающим такие обстоятельства,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 носят общеизвестный и массовый характер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 требуют 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обучаемым, работодателем и организацией,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проводящая обучение и действует до «__» ______ 20__ года.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63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Обучаемый______________________________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0"/>
        <w:gridCol w:w="6540"/>
      </w:tblGrid>
      <w:tr>
        <w:trPr>
          <w:trHeight w:val="30" w:hRule="atLeast"/>
        </w:trPr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Организация, проводящая обучение______________________________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и обучающая организация прилагают копии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учредительных документов, банковские реквизиты.</w:t>
      </w:r>
    </w:p>
    <w:bookmarkStart w:name="z40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4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направлению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на социальное рабочее место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«___»_____________20__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(место заключения)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__________________________, в лице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(наименование Центра           (должность, 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занятости населения)                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«Безработный»,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_______________________________, в лице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_________________, действующего на основании 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 с другой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социальный контракт (далее – Контракт)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нижеследующем:</w:t>
      </w:r>
    </w:p>
    <w:bookmarkStart w:name="z42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направить безработного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социальное рабочее место, а безработный трудоустроится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социальное рабочее место создаваемое работодателем на договорной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основе с центром занятости населения в порядке и на условиях,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законодательством Республики Казахстан о занятости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населения, Контрактом, договором на организацию и финансирование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 для трудоустройства безработных.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 безработному предоставляются также следующие меры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(указать меры государственной поддержки, оказываемые безработному)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безработный, а в случаях, предусмотренных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социальных рабочих мест (далее – Правила),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 июля 2016 года № 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(зарегистрирован в Реестре государственной регистрации нормативных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правовых актов № ___), работодатель создающее социальное рабочее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(далее - стороны).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 от «__» ___________ 20 __года.</w:t>
      </w:r>
    </w:p>
    <w:bookmarkEnd w:id="14"/>
    <w:bookmarkStart w:name="z4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 2. Права и обязанности сторон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направляет безработного для трудоустройства на социальное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рабочее место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(указать наименование работодателя, создающее социальное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рабочее место)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(указать специальность (профессию))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срок 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(период трудоустройства)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своевременно и в полном объеме представляет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производит компенсацию части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затрат работодателя на оплату труда безработных, трудоустроенных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социальные рабочие места;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консультирует стороны по вопросам создания и финансирования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 мере необходимости принимает в течение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заявки на организацию социальных рабочих мест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ведет мониторинг целевого использования бюджетных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работодателями, наличия обязательных пенсионных отчислений 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трудоустроенных безработных;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заключает с работодателем договор на организацию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финансирование социальных 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осуществляет мониторинг исполнения обязанностей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отражает в индивидуальной карте трудоустройства сведения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трудоустройстве безработного на социальное рабочее место и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постоянную работу после завершения (до окончания срока) участия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запрашивает и получает от сторон Контракта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организацию и финансирование социальных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 для трудоустройства безработных.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Безработный: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трудоустраивается на социальное рабочее место;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соблюдает требования трудового законодательства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информирует стороны не позднее трех рабочих дней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возникновении обстоятельств, препятствующих прохождению социальных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добросовестно исполняет обязательства, возлагаемые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получает консультации по вопросам создания и финансирования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заключает индивидуальный трудовой договор с работодателем;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организацию и финансирования социальных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место прохождения социального рабочего места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(место прохождения социального рабочего места)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извещает центр занятости населения о приеме на работу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отказе в сроки, установленные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заключает с безработными трудовые договоры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 (далее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– Трудовой кодекс);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производит удержание и перечисление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подоходного налога и обязательных пенсионных взносов с доходов,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полученных участниками социальных рабочих мест, а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уплату социального налога и перечисление социальных отчислений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расходов работодателя в виде доходов, выплачиваемых участникам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 за выполненные работы и оказанные услуги,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«О налогах и других обязательных платежах в бюджет (Налоговый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кодекс)» (далее – Налоговый кодекс),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21 июня 2013 года «О пенсионном обеспечении в Республике Казахстан»,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25 апреля 2003 года «Об обязательном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социальном страховании»;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производит, в случае необходимости, оплату дополнительных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надбавок участникам социальных рабочих мест за счет собственных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предоставляет копии документов, подтверждающих перечисление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обязательных пенсионных отчислений на участников социальных рабочих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мест, по запросу центра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проводит персонально с каждым участником социальных рабочих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 инструктаж по технике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обеспечивает при необходимости участников социальных рабочих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 спецодеждой, инструментами, инвентарем;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обеспечивает соответствующие условия труда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Трудовым кодексом;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возмещает ущерб в случае причинения вреда здоровью во время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выполнения трудовых обязанностей участниками социальных рабочих мест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соответствии с 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возмещает фактические расходы на выплату субсидированной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 заработной платы участникам социальных рабочих мест, в случае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нарушения работодателями установленного порядка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Расходы не возмещаются в случае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работодателя, а также в случае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чрезвычайных обстоятельств или обстоятельств непреодолимой силы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(форс-мажор), таких как: пожар, землетрясение, наводнения, военные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действия, арест имущества;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заносит в трудовую книжку период прохождения социальных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при возникновении вакансии и с согласия сторон Контракта,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трудоустраивает на постоянную работу до окончания срока заключенного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трудового договора;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при этом направляет центр занятости населения копию приказа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 приеме на постоянную работу в сроки, установленные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Срок трудоустройства на социальное рабочее место составляет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 месяцев с «__» ______ 20__ года по «__» _______ 20__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 случае нарушения работодателями установленного порядка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 социальных рабочих мест, досрочного прекращения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безработным трудовой деятельности на социальных рабочих местах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ликвидации работодателя – юридического лица либо прекращении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деятельности работодателя - физического лица, сокращении численности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или штата работников, снижении объема производств и выполняемых работ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услуг, повлекшего ухудшение экономического состояния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социальный контракт расторгается.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Безработные, самовольно, без уважительной причины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прекратившие трудовую деятельность на социальных рабочих местах,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снимаются с учета в качестве безработных и повторно участвуют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активных мерах содействия занятости только по истечении трех месяцев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 дня повторной регистрации в центре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Финансирование мер государственной поддержки по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социальных рабочих мест осуществляется центром занятости населения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счет и в пределах средств целевых трансфертов из республиканского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бюджета и средств местного бюджета, путем предоставления субсидий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компенсацию части затрат работодателя на оплату труда безработным,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трудоустроенным на социальные рабочие места.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Финансирование социальных рабочих мест осуществляется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 на основании заключенных договоров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организацию и финансирование социальных рабочих мест с работодателями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социальных контрактов с безработными, ежемесячно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планами финансирования и в пределах сумм,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предусмотренных на эти цели.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17"/>
    <w:bookmarkStart w:name="z56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обязуется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должно подтверждаться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документом либо решением соответствующего органа и/или учреждения,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подтверждающим такие обстоятельства,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 носят общеизвестный и массовый характер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 требуют 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18"/>
    <w:bookmarkStart w:name="z6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19"/>
    <w:bookmarkStart w:name="z6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безработным и работодателем и действует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 «__» ______ 20__ года.</w:t>
      </w:r>
    </w:p>
    <w:bookmarkEnd w:id="20"/>
    <w:bookmarkStart w:name="z6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1"/>
        <w:gridCol w:w="6089"/>
      </w:tblGrid>
      <w:tr>
        <w:trPr>
          <w:trHeight w:val="3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Безработный______________________________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7"/>
        <w:gridCol w:w="6133"/>
      </w:tblGrid>
      <w:tr>
        <w:trPr>
          <w:trHeight w:val="660" w:hRule="atLeast"/>
        </w:trPr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наличии)уполномоченного представителя)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прилагают копии учредительных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банковские реквизиты.</w:t>
      </w:r>
    </w:p>
    <w:bookmarkStart w:name="z64"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6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направлению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 на молодежную практику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 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(место заключения)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__________________________, в лице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 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занятости населения)                   директора ЦЗН)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«Безработный»,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_______________________________, в лице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_________________, действующего на основании 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 с другой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социальный контракт (далее – Контракт)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нижеследующем:</w:t>
      </w:r>
    </w:p>
    <w:bookmarkStart w:name="z6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направить безработного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моложеную практику, а безработный трудоустроится на социальное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моложеную практику создаваемое работодателем на договорной основе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 в порядке и на условиях, определенных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 о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Контрактом, договором на организацию и финансирования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практики. В рамках Контракта безработному предоставляются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следующие меры государственной поддержки:____________________________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(указать меры государственной поддержки, оказываемые безработному)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безработный, а в случаях, предусмотренных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молодежной практики (далее – Правила), утвержденными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здравоохранения и социального развития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 от ___ июля 2016 году, работодатель организующих молодежную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практику (далее - стороны) (зарегистрирован в Реестре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регистрации нормативных правовых актов № ___).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 от «__» ___________ 20 __ года.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сторон</w:t>
      </w:r>
    </w:p>
    <w:bookmarkEnd w:id="26"/>
    <w:bookmarkStart w:name="z7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направляет безработного для трудоустройства на молодежную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практику с целью приобретения первоначального опыта работы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полученной профессии (специальности)_________________________________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наименование работодателя, организующих молодежную практику)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(указать профессию (специальность))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срок 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(период трудоустройства)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запросам сторон своевременно и в полном объеме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представлять информацию, документы и материалы, необходимые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осуществления мониторинга исполнения обязательств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производит на оплату труда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работников, трудоустроенных на молодежную практику, согласно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сведениям об участниках молодежной 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производит удержание и перечисление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подоходного налога и обязательных пенсионных взносов с доходов,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полученных участниками молодежной практики, а также уплату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социального налога и перечисление социальных отчислений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«О налогах и других обязательных платежах в бюджет (Налоговый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кодекс)» (далее – Налоговый кодекс),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21 июня 2013 года «О пенсионном обеспечении в Республике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консультирует стороны Контракта по вопросам создания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молодежной 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 мере необходимости принимает в течение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заявки на организацию молодежной практики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ведет мониторинг целевого использования бюджетных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заключает с работодателем договор на организацию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финансирование молодежной 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отражает в индивидуальной карте трудоустройства сведения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трудоустройстве безработного на молодежную практику и на постоянную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работу после завершения (до окончания срока) участия в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осуществляет мониторинг исполнения обязанностей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 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запрашивает и получает от сторон информацию, документы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материалы, необходимые для осуществления мониторинга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организацию и финансирование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для трудоустройства безработных.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Безработный: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трудоустраивается по полученной профессии (специальности)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молодежную практику;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соблюдает требования трудового законодательства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информирует стороны не позднее трех рабочих дней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возникновении обстоятельств, препятствующих прохождению социальных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добросовестно исполняет обязательства, возлагаемые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получает консультации по вопросам создания и финансирования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молодежной практики;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заключает индивидуальный трудовой договор;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профессиональное обучение.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место прохождения молодежной практики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(место прохождения молодежной практики)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извещает центр занятости населения о приеме на работу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отказе в сроки, установленные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заключает с безработными трудовые договоры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 (далее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– Трудовой кодекс);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заносит в трудовую книжку период прохождения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и по истечении срока заключенного трудового договора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предоставляет участнику молодежной практики по его требованию отзыв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(рекомендательное письмо) о ее прохождении;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закрепляет за участником молодежной практики наставника из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числа опытных работников для передачи профессиональных знаний и опыта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производит, в случае необходимости, оплату дополнительных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надбавок участникам молодежной практики за счет собственных 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проводит персонально с каждым участником молодежной практики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инструктаж по технике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обеспечивает при необходимости участников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мест спецодеждой, инструментами, инвентарем;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обеспечивает соответствующие условия труда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возмещает ущерб в случае причинения вреда здоровью во время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выполнения трудовых обязанностей участниками молодежной практики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Трудовым кодексом;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возмещает фактические расходы на выплату заработной платы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участникам молодежной практики, в случае нарушения работодателями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установленного порядка организации молодежной практики.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Расходы не возмещаются в случае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работодателя, а также в случае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чрезвычайных обстоятельств или обстоятельств непреодолимой силы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(форс-мажор), таких как: пожар, землетрясение, наводнения, военные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действия, арест имущества;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при возникновении вакансии и с согласия сторон Контракта,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трудоустраивает на постоянную работу до окончания срока заключенного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трудового договора;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при этом направляет центр занятости населения копию приказа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 приеме на постоянную работу в сроки, установленные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Срок трудоустройства на молодежную практику составляет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месяцев с «__» ______ 20__ года по «__» _______ 20__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 случае нарушения работодателями установленного порядка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 молодежной практики, досрочного прекращения безработным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трудовой деятельности на молодежной практике либо ликвидации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 – юридического лица либо прекращении деятельности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 - физического лица, сокращении численности или штата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работников, снижении объема производств и выполняемых работ и услуг,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повлекшего ухудшение экономического состояния работодателя социальный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 расторгается.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Лицам, прекратившим трудовую деятельность в случае,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указанном в части второй подпункта 11) </w:t>
      </w:r>
      <w:r>
        <w:rPr>
          <w:rFonts w:ascii="Consolas"/>
          <w:b w:val="false"/>
          <w:i w:val="false"/>
          <w:color w:val="000000"/>
          <w:sz w:val="20"/>
        </w:rPr>
        <w:t>пункта 6</w:t>
      </w:r>
      <w:r>
        <w:rPr>
          <w:rFonts w:ascii="Consolas"/>
          <w:b w:val="false"/>
          <w:i w:val="false"/>
          <w:color w:val="000000"/>
          <w:sz w:val="20"/>
        </w:rPr>
        <w:t>, настоящего Контракта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предоставляется возможность на продолжения молодежной практики 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другого работодателя на оставшийся не отработанный срок.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Финансирование мер государственной поддержки по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молодежной практики осуществляется центром занятости населения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счет и в пределах средств целевых трансфертов из республиканского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бюджета и средств местного бюджета, а также из источников, 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запрещенных законодательством Республики Казахстан предусмотренных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оплату труда выпускникам организаций образования, реализующих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образовательные программы технического и профессионального,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послесреднего, высшего и послевузовского образования по полученной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профессии (специальности), не старше двадцати девяти лет,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трудоустроенным на молодежную практику.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Финансирование заработной платы участникам молодежной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из числа выпускников осуществляется не более 6 месяцев.</w:t>
      </w:r>
    </w:p>
    <w:bookmarkEnd w:id="27"/>
    <w:bookmarkStart w:name="z7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28"/>
    <w:bookmarkStart w:name="z80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обязана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и/или учреждения, подтверждающим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29"/>
    <w:bookmarkStart w:name="z84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30"/>
    <w:bookmarkStart w:name="z85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27.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участником молодежной практики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работодателем и действует до «__» ______ 20__ года.</w:t>
      </w:r>
    </w:p>
    <w:bookmarkEnd w:id="31"/>
    <w:bookmarkStart w:name="z8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8"/>
        <w:gridCol w:w="6182"/>
      </w:tblGrid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Безработный______________________________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7"/>
        <w:gridCol w:w="6133"/>
      </w:tblGrid>
      <w:tr>
        <w:trPr>
          <w:trHeight w:val="660" w:hRule="atLeast"/>
        </w:trPr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___________________________________(подпись)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М.П. (при его наличии)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прилагают копии учредительных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банковские реквизиты.</w:t>
      </w:r>
    </w:p>
    <w:bookmarkStart w:name="z88" w:id="3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 к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3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8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направлению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на общественные работы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 » 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(место заключения)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__________________________, в лице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       (должность, 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занятости населения)                      директора ЦЗН)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«Лицо», с другой стороны заключили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настоящий социальный контракт (далее – Контракт) о нижеследующем:</w:t>
      </w:r>
    </w:p>
    <w:bookmarkStart w:name="z9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35"/>
    <w:bookmarkStart w:name="z9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направить Лицо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трудоустройства на общественные работы, а Лицо трудоустроится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общественную работу, создаваемый работодателем на договорной основе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 в порядке и на условиях, определенных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 о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Контрактом, договором на организацию и финансирования общественных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работ. В рамках Контракта Лицу предоставляются также следующие меры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(указать меры государственной поддержки, оказываемые Лицу)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Лицо, согласно Правилам организации и финансирования общественных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работ, 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 июля 2016 года (далее – Правила)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(зарегистрирован в Реестре государственной регистрации нормативных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правовых актов № ___ 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___от «__» ___________20 __года.</w:t>
      </w:r>
    </w:p>
    <w:bookmarkEnd w:id="36"/>
    <w:bookmarkStart w:name="z9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 2. Права и обязанности сторон</w:t>
      </w:r>
    </w:p>
    <w:bookmarkEnd w:id="37"/>
    <w:bookmarkStart w:name="z9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направляет Лицо для трудоустройства на общественную работу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профессии (специальности)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наименование работодателя, организующих общественную работу)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(указать профессию (специальность))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срок 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(период трудоустройства)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своевременно и в полном объеме представляет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производит оплату труда лиц,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участвующих в общественных работах, на основании сведений,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представленных работодателями;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производит удержание и перечисление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подоходного налога и обязательных пенсионных взносов с доходов,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полученных участниками общественных работ, а также уплату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налога и перечисление социальных отчислений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от 10 декабря 2008 года «О налогах и других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обязательных платежах в бюджет (Налоговый кодекс)» (далее – Налоговый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кодекс),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21 июня 2013 года «О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пенсионном обеспечении в Республике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консультирует стороны по вопросам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общественных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 мере необходимости принимает в течение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заявки на организацию общественных работ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заключает с работодателем договор на организацию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финансирование общественных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отражает в индивидуальной карте трудоустройства сведения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трудоустройстве безработного на общественную работу и на постоянную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работу после завершения (до окончания срока) участия в общественное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осуществляет мониторинг исполнения обязанностей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запрашивает и получает от сторон информацию, документы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материалы, необходимые для осуществления мониторинга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организацию и финансирование общественных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Лицо: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трудоустраивается на общественные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соблюдает требования трудового законодательства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информирует стороны не позднее трех рабочих дней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возникновении обстоятельств, препятствующих прохождению общественных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добросовестно исполняет обязательства, возлагаемые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получает консультации по вопросам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общественных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заключает индивидуальный трудовой договор;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организации и финансирования общественных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Срок трудоустройства на общественные работы составляет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месяцев с «__» ______ 20__ года по «__» _______ 20__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Лица, самовольно, без уважительной причины прекратившие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участие в общественных работах, снимаются с учета в качестве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безработных и повторно направляются на общественные работы только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истечении трех месяцев со дня повторной регистрации в центре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Финансирование мер государственной поддержки по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общественных работ осуществляется центром занятости населения за счет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в пределах средств местного бюджета и средств работодателей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надбавки по их заявкам.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Оплата труда лиц, участвующих в общественных работах,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регулируется законодательством Республики Казахстан на основании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трудового договора.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зависимости от сложности выполняемой работы работодатель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 счет собственных средств, в случае необходимости, устанавливает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надбавки за фактически выполненную работу.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Заработная плата, начисленная лицам, за участие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общественных работах, облагается налогами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от 10 декабря 2008 года «О налогах и других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обязательных платежах в бюджет (Налоговый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Выплата социального пособия по временной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нетрудоспособности, возмещение вреда, причиненного увечьем или иным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повреждением здоровья, лицам, участвующим в общественных работах,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производятся работодателем в соответствии с Трудовым кодексом.</w:t>
      </w:r>
    </w:p>
    <w:bookmarkEnd w:id="38"/>
    <w:bookmarkStart w:name="z104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39"/>
    <w:bookmarkStart w:name="z105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стихийные явления,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обязана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и/или учреждения, подтверждающим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40"/>
    <w:bookmarkStart w:name="z109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41"/>
    <w:bookmarkStart w:name="z110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 и Лицом, трудоустроенным на общественные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работы и действует до «__» ______ 20__ года.</w:t>
      </w:r>
    </w:p>
    <w:bookmarkEnd w:id="42"/>
    <w:bookmarkStart w:name="z112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2"/>
        <w:gridCol w:w="6468"/>
      </w:tblGrid>
      <w:tr>
        <w:trPr>
          <w:trHeight w:val="30" w:hRule="atLeast"/>
        </w:trPr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Лицо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bookmarkStart w:name="z113" w:id="4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5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4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114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о предоставлении государственной поддержки по содействию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предпринимательской инициативе граждан и оралманов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                     «___» 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(место заключения)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_________________________, в лице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   (должность, фамилия, имя, отчество (при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занятости населения)             его наличии) уполномоченного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представителя)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 участника Программы,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серия, номер документа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«участник Программы», с другой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социальный контракт (далее – Контракт)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нижеследующем:</w:t>
      </w:r>
    </w:p>
    <w:bookmarkStart w:name="z115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46"/>
    <w:bookmarkStart w:name="z116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Контракт заключен между Центром занятости населения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участником Программы о предоставлении участнику 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поддержки в целях содействия продуктивной занятости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повышения уровня доходов участника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Центр занятости предоставляет следующую государственную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поддержку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(конкретный перечень мер государственной поддержки, объем и сроки 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представления)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решения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органа, принявшего решение о включении лица в состав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участников Программы)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«____» _____________ 20___ г., № ____</w:t>
      </w:r>
    </w:p>
    <w:bookmarkEnd w:id="47"/>
    <w:bookmarkStart w:name="z11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сторон</w:t>
      </w:r>
    </w:p>
    <w:bookmarkEnd w:id="48"/>
    <w:bookmarkStart w:name="z120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консультирует участника Программы о возможных вариантах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получения микрокредита, обучения основам предпринимательства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получением материальной помощи, предоставления дополнительных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сервисных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предлагает участнику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пройти обучение основам предпринимательства в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(наименование организации, адрес, сроки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обратиться в микрофинансовую (микрокредитную) организацию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уполномоченную региональную организацию, имеющей статус финансового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агентства, за получением микрокредита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(цель получения микрокредита либо наименование бизнес-предложения)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 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(наименование микрофинансовой (микрокредитной) организации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уполномоченной региональной организации, имеющей статус финансового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агентства, адрес, 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запрашивает информацию, сведения, подтверждающие целевое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использование микрокредита, предоставленного в рамках 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(информация о приобретении оборудования, крупно-рогатого скота,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мелко-рогатого скота, строительстве, ремонте, создании дополнительных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мест и т.д), а также о регистрации в налоговых органах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налоговым законодательством.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Участник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представляет достоверную информацию о составе семьи, о своих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доходах и доходах членов своей семьи в период действия Контракта,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сведения, подтверждающие целевое расходование микрокредита,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предоставленного в рамках Программы, при расширении бизнеса создает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дополнительно новые постоянные рабочие места;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проходит регистрацию в налоговых органах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налоговым законодательством, при получении микрокредита для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предпринимательства;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выполняет следующие обязательства: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срок до 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срок до 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срок до 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представляет в Центр занятости населения отчет о выполнении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принятых на себя обязательств и целевом расходовании микрокредита,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предоставленного в рамках Программы, не позднее 10 числа месяца,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следующего за отчетным;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информирует Центр занятости населения в случае возникновения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препятствий для выполнения условий настоящего контракта, в течение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трех рабочих дней со дня наступления указанных обстоятельств;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обсуждает предлагаемые мероприятия по обучению основам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предпринимательства, предоставлению микрокредитов;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получает средства, предусмотренные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государственной поддержки развития предпринимательства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пунктами ___, ____, _____ настоящего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при необходимости повторно обращается за получением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микрокредита для расширения собственного дела и получает микрокредит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 пяти миллионов тенге, при досрочном погашении микрокредита.</w:t>
      </w:r>
    </w:p>
    <w:bookmarkEnd w:id="49"/>
    <w:bookmarkStart w:name="z12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3. Прочие условия</w:t>
      </w:r>
    </w:p>
    <w:bookmarkEnd w:id="50"/>
    <w:bookmarkStart w:name="z123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Меры государственной поддержки, предусмотренные пунктом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(ми)_______________ настоящего контракта, предоставляются Участнику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решением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 от «___» ________ 20___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органа принявшего решение)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Оказание государственной поддержки осуществляется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соблюдении условий Контракта и производится до 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случае невыполнения или ненадлежащего выполнения условий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 Центр занятости населения вправе: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приостановить государственную поддержку, предусмотренную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пунктами ____ ___ __ Контракта, а также выплату участнику адресной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социальной помощи (в случае ее назначения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действующим законодательством) до представления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подтверждающих причины невыполнения или ненадлежащего выполнения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условий Контракта, целевое расходование выделенных денежных 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расторгнуть контракт на основании решения Комиссии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одностороннем порядке, письменно предупредив об этом Участника за 10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дней до дня расторжения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отказать в предоставлении адресной социальной помощи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поддержки в рамках Программы.</w:t>
      </w:r>
    </w:p>
    <w:bookmarkEnd w:id="51"/>
    <w:bookmarkStart w:name="z125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Срок действия Контракта</w:t>
      </w:r>
    </w:p>
    <w:bookmarkEnd w:id="52"/>
    <w:bookmarkStart w:name="z126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Срок действия Контракта определяется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«____» ___________ 20_____ до «____» _________ 20___ года.</w:t>
      </w:r>
    </w:p>
    <w:bookmarkEnd w:id="53"/>
    <w:bookmarkStart w:name="z127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  </w:t>
      </w:r>
      <w:r>
        <w:rPr>
          <w:rFonts w:ascii="Consolas"/>
          <w:b/>
          <w:i w:val="false"/>
          <w:color w:val="000000"/>
          <w:sz w:val="20"/>
        </w:rPr>
        <w:t>5. Ответственность сторон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 </w:t>
      </w:r>
      <w:r>
        <w:rPr>
          <w:rFonts w:ascii="Consolas"/>
          <w:b/>
          <w:i w:val="false"/>
          <w:color w:val="000000"/>
          <w:sz w:val="20"/>
        </w:rPr>
        <w:t>за неисполнение условий Контракта</w:t>
      </w:r>
    </w:p>
    <w:bookmarkEnd w:id="54"/>
    <w:bookmarkStart w:name="z128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За неисполнение и (или) ненадлежащее исполнение условий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 стороны несут ответственность в соответствии с действующим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законодательством Республики Казахстан и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мер по содействию предпринимательской инициативе,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___ июля 2016 года (зарегистрирован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Реестре государственной регистрации нормативных правовых актов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№ ___).</w:t>
      </w:r>
    </w:p>
    <w:bookmarkEnd w:id="55"/>
    <w:bookmarkStart w:name="z129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6. Форс-мажорные обстоятельства</w:t>
      </w:r>
    </w:p>
    <w:bookmarkEnd w:id="56"/>
    <w:bookmarkStart w:name="z130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стихийные явления,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обязана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договору,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 (или) учреждения, подтверждающими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57"/>
    <w:bookmarkStart w:name="z134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7. Адреса и реквизиты сторон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2"/>
        <w:gridCol w:w="6568"/>
      </w:tblGrid>
      <w:tr>
        <w:trPr>
          <w:trHeight w:val="30" w:hRule="atLeast"/>
        </w:trPr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Участник Программы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участника Программы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bookmarkStart w:name="z135" w:id="5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6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5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13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о предоставлении государственной поддержки по содействию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добровольному переселению для повышения мобильности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рабочей силы</w:t>
      </w:r>
    </w:p>
    <w:bookmarkEnd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 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(место заключения)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_________________________, в лице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       (должность, 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занятости населения)                   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«Участник программы»,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________________________________, в лице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__________________, действующего на основании 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 с другой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социальный контракт (далее – Контракт)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нижеследующем: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(при организации переселения переселенцев и оралманов включенных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региональную квоту приема переселенцев и оралманов заключается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социальный контракт между центром занятости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участником программы).</w:t>
      </w:r>
    </w:p>
    <w:bookmarkStart w:name="z137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61"/>
    <w:bookmarkStart w:name="z138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Контракт заключен в целях оказания содействия добровольному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переселению для повышения мобильности рабочей силы, а также оказания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мер государственной поддержки.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 программы, а в случаях, предусмотренных Правилами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добровольного переселения лиц для повышения мобильности рабочей силы,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 июля 2016 года (далее – Правила)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(зарегистрирован в Реестре государственной регистрации нормативных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правовых актов № ___), работодатель.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рамках Контракта Участнику Программы предоставляются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следующие меры государственной поддержки: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(указать меры государственной поддержки, оказываемые Участнику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программы)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 от «__» ___________20 __ года.</w:t>
      </w:r>
    </w:p>
    <w:bookmarkEnd w:id="62"/>
    <w:bookmarkStart w:name="z141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сторон</w:t>
      </w:r>
    </w:p>
    <w:bookmarkEnd w:id="63"/>
    <w:bookmarkStart w:name="z142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принимает от Участника программы заявление и пакет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документов для назначения субсидий на переезд и выделения жилищ,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служебного жилища (комнаты в общежитиях для трудовой молодежи);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принимает решение жилищной комиссии о предоставлении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Участнику программы жилища, служебного жилища (комнат в общежитиях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трудовой молодежи);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заключает договор аренды жилища, служебного жилища (комнат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общежитиях для трудовой молодежи) с Участником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принимает решение о назначении субсидий на переезд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осуществляет перечисление субсидий на лицевой счет Участника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обеспечивает заселение Участника программы в жилище,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служебное жилище (в комнату в общежитиях для трудовой молодежи);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оказывает содействие в регистрации Участника программы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новому местожительству;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содействует и осуществляет контроль в трудоустройстве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Участника программы на постоянное рабочее место;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осуществляет мониторинг выполнения контракта Участником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программы и работодателем;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запрашивает и получает от сторон информацию, документы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материалы, необходимые для осуществления мониторинга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запрашивает от Центра занятости населения места выбытия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информацию касательно порядка, срока переезда Участника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Участника программы и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своевременного и надлежащего исполнения условий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перезаключает договор аренды жилищ с другими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совершеннолетними членами семьи Участника программы в случаях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оговоренных в Правилах;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расторгает договор аренды жилищ, служебного жилища (комнаты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общежитиях для трудовой молодежи) при неисполнение и (или)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ненадлежащем исполнение условий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отражает в индивидуальной карте трудоустройства сведения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трудоустройстве Участников программы на постоянную работу после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Участник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прибывает в населенный пункт назначения после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направления на переезд в установленные сроки;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подает в Центр занятости населения заявление и пакет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документов, необходимых для назначения субсидий на переезд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выделения жилища, служебного жилища (комнат в общежитиях для трудовой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молодежи);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заключает договор аренды жилища, служебного жилища (комнат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общежитиях для трудовой молодежи) с Центром занятости населения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заселиться в него в установленные сроки;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трудоустраивается на предложенное работодателем постоянное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рабочее место либо пройти профессиональное обучение с последующим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своевременно оплачивает коммунальную и арендную платы;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 по запросам сторон, необходимые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осуществления мониторинга исполнения обязательств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добросовестно исполняет обязательства, возлагаемые в рамках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получает информацию от Центра занятости населения места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выбытия о порядке, сроке переезда и условиях приема, в том числе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вопросам обеспечения жилищем, служебным жилищем (комнатой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общежитиях для трудовой молодежи) и трудоустройства на постоянное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рабочее место;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получает меры государственной поддержки, предусмотренные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возмещает суммы полученных субсидий на переезд в бюджет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случае выезда (с семьей) в течение шести месяцев с места прибытия;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сторон Контракта своевременного и надлежащего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трудоустройство переселенного Участника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программы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(наименование работодателя, место трудоустройства, должность)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извещает центр занятости населения о приеме на работу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отказе в сроки, установленные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заключает с безработными трудовые договоры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 (далее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– Трудовой кодекс);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производить удержание и перечисление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подоходного налога и обязательных пенсионных взносов с доходов,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полученных Участниками программы, а также уплату социального налога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перечисление социальных отчислений с расходов работодателя в виде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доходов, выплачиваемых Участникам программы за выполненные работы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оказанные услуги,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10 декабря 2008 года «О налогах и других обязательных платежах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 (Налоговый кодекс)» (далее – Налоговый кодекс),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от 21 июня 2013 года «О пенсионном обеспечении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Республике Казахстан»,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25 апреля 2003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года «Об обязательном социальном страховании»;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предоставляет копии документов, подтверждающих перечисление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обязательных пенсионных отчислений на Участника программы по запросу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центра занятости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при необходимости направляет на профессиональное обучение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последующим трудоустройством Участника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случае неисполнения работодателями обязательства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трудоустройству участника Программы, работодатели возмещают расходы,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понесенные государством на обучение и (или) субсидирование переезда.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Оралманы и переселенцы, прибывшие в регионы, определенные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Правительством Республики Казахстан, и включенные в региональную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квоту приема оралманов и переселенцев, в случае самостоятельной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миграции по собственному волеизъявлению за пределы региона,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определенного Правительством Республики Казахстан, в течение пяти лет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(либо отказа от приобретения гражданства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оралманами) выводятся из состава участников Программы и возмещают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 сумму государственных расходов, затраченных на оказание мер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поддержки в добровольном порядке, а в случае отказа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судебном порядке.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Финансирование мер государственной поддержки по содействию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добровольному переселению для повышения мобильности рабочей силы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осуществляется за счет и в пределах средств целевых трансфертов из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республиканского бюджета и средств местного бюджета, а также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работодателей софинансирующих строительство жилья.</w:t>
      </w:r>
    </w:p>
    <w:bookmarkEnd w:id="64"/>
    <w:bookmarkStart w:name="z148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65"/>
    <w:bookmarkStart w:name="z149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стихийные явления,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обязуется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и/или учреждения, подтверждающим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66"/>
    <w:bookmarkStart w:name="z153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67"/>
    <w:bookmarkStart w:name="z154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Участником программы и работодателем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действует до «__» ______ 20__ года.</w:t>
      </w:r>
    </w:p>
    <w:bookmarkEnd w:id="68"/>
    <w:bookmarkStart w:name="z156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64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Участник программы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7"/>
        <w:gridCol w:w="6133"/>
      </w:tblGrid>
      <w:tr>
        <w:trPr>
          <w:trHeight w:val="660" w:hRule="atLeast"/>
        </w:trPr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Работодатель___________________________________(фамилия,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прилагают копии учредительных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банковские реквизиты.</w:t>
      </w:r>
    </w:p>
    <w:bookmarkStart w:name="z157" w:id="7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7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7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158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предоставлению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государственных грантов на профессиональное обучение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 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(место заключения)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_________________________, в лице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        (фамилия, имя, отчество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занятости населения)                    наличии) директора ЦЗН)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«Обучаемый»,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_______________________________, в лице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__________________, действующего на основании 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___________________________________, в лице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 образования)  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__________________, действующего на основании 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«Организация, проводящая обучение»,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другой стороны заключили настоящий социальный контракт (далее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контракт) о нижеследующем:</w:t>
      </w:r>
    </w:p>
    <w:bookmarkStart w:name="z159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1. Предмет Контракта</w:t>
      </w:r>
    </w:p>
    <w:bookmarkEnd w:id="72"/>
    <w:bookmarkStart w:name="z160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направить обучаемого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профессиональное обучение с предоставлением государственных грантов,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 обучаемый пройти установленный для него вид профессионального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обучения в порядке и на условиях, определенных законодательством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о занятости населения, контрактом, договором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профессиональное обучение и внутренним порядком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проводящей обучение. В рамках Контракта обучаемому предоставляются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также следующие меры государственной поддержки: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(указать меры государственной поддержки, оказываемые обучаемому)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обучаемый, а в случаях, предусмотренных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профессионального обучения (далее – Правила),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 июля 2016 года (зарегистрирован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Реестре государственной регистрации нормативных правовых актов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___), работодатель гарантирующих сохранение рабочего места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организация, проводящая обучение (далее - стороны).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 от «__» ___________ 20 __ года.</w:t>
      </w:r>
    </w:p>
    <w:bookmarkEnd w:id="73"/>
    <w:bookmarkStart w:name="z163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2. Права и обязанности сторон</w:t>
      </w:r>
    </w:p>
    <w:bookmarkEnd w:id="74"/>
    <w:bookmarkStart w:name="z164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направляет обучаемого на профессиональное обучение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(вид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организацию, проводящую обучение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 для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(указать наименование организации, проводящей обучение)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(указать специальность (профессию), которую получит обучаемый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повышение квалификации)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 сроком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(период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оказывает обучаемому материальную помощь на обучение,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порядке, случаях и на условиях, определенных Правилами;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запросам сторон своевременно и в полном объеме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представляет информацию, документы и материалы, необходимые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осуществления мониторинга исполнения обязательств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и в полном объеме оплачивает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проводящая обучение услуги по профессиональному обучению обучаемого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размере 80 % от стоимости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консультирует стороны Контракта по вопросам предоставления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государственных грантов;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 мониторинг исполнения обязанностей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работодателя, организации, проводящей обучение и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запрашивает и получает от сторон Контракта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Контракта, договора на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производит перерасчет по оплате пропорционально объему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фактически оказанных организации, проводящая обучение услуг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профессиональному обучению, а также требовать от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возмещения в бюджет стоимости данного объема услуг и выплаченные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суммы материальной помощи на профессиональное обучение в случаях,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Обучаемый: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проходит профессиональное обучение;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соблюдает требования внутреннего порядка обучающей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пропускает занятия без уважительных причин;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возмещает в бюджет фактические расходы на обучение, включая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суммы, выплаченной материальной помощи и стипендии в случае не сдачи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итоговой аттестации и квалификационного экзамена;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информирует стороны о возникновении обстоятельств,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препятствующих прохождению профессионального обучения не позднее трех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добросовестно исполняет обязательства, возлагаемые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обучаемого в рамках оказываемых ему мер государственной 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получает консультацию по вопросам профессионального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получает материальную помощь на обучение в случаях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порядке, предусмотренных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требует от сторон Контракта своевременного и надлежащего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контракта, договора на профессиональное обучение.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Организация, проводящая обучение: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принимает обучаемого на профессиональное обучение в форме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(подготовки, переподготовки или повышения квалификации)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(профессии)_________________________________________________________;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определяет условия и место прохождения производственной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практики (при необходимости);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осуществляет мониторинг исполнения обязанностей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представляет в центры занятости населения информацию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отчисленных и копию табеля учета посещаемости занятий обучаемых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ежемесячно к 5 числу месяца следующего за отчетным;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зачисляет обучаемого без сдачи вступительных экзаменов;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отчисляет обучаемого по согласованию с центром занятости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населения и работодателем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пропуска занятий более трех учебных дней подряд без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уважительных причин;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неуспеваемости или неудовлетворительной промежуточной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аттестации;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нарушения внутреннего порядка обучающей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проводит итоговую аттестацию и квалификационный экзамен обучаемого.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предоставляет социальный отпуск работающим по трудовому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договору (частично занятым) на время прохождения профессионального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сохраняет действующее рабочее место за работающим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трудовому договору (частично занятым) на время прохождения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профессионального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и в полном объеме оплачивает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проводящая обучение услуги по профессиональному обучению обучаемого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размере 20 % от стоимости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осуществляет мониторинг исполнения обязанностей организации,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проводящей обучение и обучаемого 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получает необходимую информацию по предоставлению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государственных грантов;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участвует в итоговой аттестации и квалификационном экзамене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обучаемого по оценке знаний и навыков полученного в ходе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профессионального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Срок профессионального обучения составляет _____ месяцев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«__»______ 20__ года по «__» _______ 20__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Стоимость обучения составляет _______________________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том числе _________________________ тенге (80 % за счет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бюджета)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 тенге (20 % за счет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работодателей).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При отчислении обучаемого организации, проводящая обучение,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оплачивается объем фактически предоставленных услуг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профессиональному обучению.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случае досрочного прекращения обучаемого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профессионального обучения либо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 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расторгается.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Гранты предоставляются в размере 80 % затрат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стоимости курсов переподготовки и повышения квалификации,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установленной местными исполнительными органами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образования, исходя из расходов на образовательный процесс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зависимости от специальности и уровня квалификации в соответствии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требованиями учебных планов и программ на одного человека с учетом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расходов на выплату стипендии и материальной помощи участнику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программы, но не более 100 месячных расчетных показателей.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Финансирование мер государственной поддержки в форме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грантов осуществляется центром занятости населения за счет 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пределах средств целевых трансфертов из республиканского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Предоставление государственных грантов осуществляется через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центры занятости населения при предоставлении работодателями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подтверждающих документов о факте прохождения краткосрочных курсов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работниками.</w:t>
      </w:r>
    </w:p>
    <w:bookmarkEnd w:id="75"/>
    <w:bookmarkStart w:name="z175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76"/>
    <w:bookmarkStart w:name="z176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стихийные явления,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обязана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и/или учреждения, подтверждающим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77"/>
    <w:bookmarkStart w:name="z180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78"/>
    <w:bookmarkStart w:name="z181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обучаемым, работодателем и организацией,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проводящая обучение и действует до «__» ______ 20__ года.</w:t>
      </w:r>
    </w:p>
    <w:bookmarkEnd w:id="79"/>
    <w:bookmarkStart w:name="z183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8"/>
        <w:gridCol w:w="6182"/>
      </w:tblGrid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Обучаемый______________________________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8"/>
        <w:gridCol w:w="6182"/>
      </w:tblGrid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Организация, проводящая обучение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и обучающая организация прилагают копии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учредительных документов, банковские реквизиты.</w:t>
      </w:r>
    </w:p>
    <w:bookmarkStart w:name="z184" w:id="8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8 к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20 июня 2016 года № 544   </w:t>
      </w:r>
    </w:p>
    <w:bookmarkEnd w:id="8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185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  </w:t>
      </w:r>
      <w:r>
        <w:rPr>
          <w:rFonts w:ascii="Consolas"/>
          <w:b/>
          <w:i w:val="false"/>
          <w:color w:val="000000"/>
          <w:sz w:val="20"/>
        </w:rPr>
        <w:t>Социальный контракт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о представлении государственной поддержки по временному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субсидированию двух третьей потерянного дохода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квалифицированных работников за сокращенное рабочее время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                 «___» 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(место заключения)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_________________________, в лице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(наименование Центра              (фамилия, имя, отчество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занятости населения)                  наличии) директора ЦЗН)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 именуемый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дальнейшем «Центр занятости населения», с одной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(фамилия, имя, отчество (при его наличии), серия, номер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удостоверяющего личность, когда и кем выдан)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«Участник Программы»,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_______________________________, в лице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организации, предприятия)     (должность, фамилия, имя,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_________________, действующего на основании 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представителя)              (положение, устав и т.п.)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именуемый (-ая) в дальнейшем «Работодатель», с другой стороны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заключили настоящий социальный контракт (далее – контракт)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нижеследующем:</w:t>
      </w:r>
    </w:p>
    <w:bookmarkStart w:name="z186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 1. Предмет Контракта</w:t>
      </w:r>
    </w:p>
    <w:bookmarkEnd w:id="83"/>
    <w:bookmarkStart w:name="z187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Центр занятости населения обязуется представить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государственную поддержку по временному субсидированию двух третьей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потерянного дохода квалифицированных работников за сокращенное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рабочее время.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Государственную поддержку по временному субсидированию двух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третьей потерянного дохода квалифицированных работников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сокращенное рабочее время производится при сохранении трудового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отношения с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(полное наименование работодателя, адрес, БИН (ИИН), контактные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и телефоны)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специальности (профессии) _____________________________________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размером заработной платы (тенге) 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Сумма временного субсидирования в течение шести месяце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составляет __________________ тенге в месяц, _____________ тенге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весь срок субсидирования.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Сторонами Контракта выступают Центр занятости населения,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обучаемый, а в случаях, предусмотренных Правилами организации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финансирования профессионального обучения (далее – Правила),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утвержденными приказом Министра здравоохранения и социального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Республики Казахстан от __ июля 2016 года (зарегистрирован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Реестре государственной регистрации нормативных правовых актов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, работодатель гарантирующих сохранение действующего рабочего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места (далее - стороны).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Контракт заключен на основании приказа директора Центра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занятости населения № ___от «__» ___________20__ года.</w:t>
      </w:r>
    </w:p>
    <w:bookmarkEnd w:id="84"/>
    <w:bookmarkStart w:name="z190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2. Права и обязанности сторон</w:t>
      </w:r>
    </w:p>
    <w:bookmarkEnd w:id="85"/>
    <w:bookmarkStart w:name="z191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 занятости населения: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консультирует работодателей по вопросам временного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субсидирования двух третьей потерянного дохода квалифицированных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работников за сокращенное рабочее время;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осуществляет сбор заявок на временное субсидирование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предприятий;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формирует списки временно субсидируемых работников;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направляет участника Программы из числа субсидируемых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работников на временное субсидируемое рабочее место;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ежемесячно, производит перечисление на лицевой счет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работника сумму субсидий за фактически отработанное время исходя из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размера, установленного трудовым договором, на основании табеля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рабочего времени представленного работодателем;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своевременно и в полном объеме представляет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осуществляет мониторинг исполнения обязанностей работодателя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Участника программы определенных социальным контрактом;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запрашивает и получает от сторон информацию, документы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материалы, необходимые для осуществления мониторинга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сторонами;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производит перерасчет по оплате пропорционально объему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фактически отработанного времени;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требует от работодателя, возмещения в бюджет всей суммы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затраченных государством на временное субсидирование работника,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досрочном (до 6 месяцев) расторжении трудового договора с работником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инициативе работодателя.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Участник программы: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продолжает работу в соответствии с трудовым договором;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своевременно и в полном объеме предоставляет информацию,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документы и материалы, необходимые для осуществления мониторинга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обязательств сторон, по запросам сторон;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информирует стороны не позднее трех рабочих дней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возникновении обстоятельств, препятствующих исполнению настоящего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 и оказания мер государственной поддержки по временному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субсидированию;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добросовестно исполняет обязательства, возлагаемые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участника Программы в рамках оказываемых ему мер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поддержки;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получает необходимую консультацию по вопросам временного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требует от сторон Контракта своевременного и надлежащего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Работодатель: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сохраняет рабочее место и не допускает расторжение трудового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договора по инициативе работодателя в течение срока действия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социального контракта;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возмещает в бюджет фактическую сумму расходов затраченный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государством на временное субсидирование работника, при досрочном (до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 месяцев) расторжении трудового договора с работником по инициативе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работодателя.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Расходы не возмещаются в случае ликвидации работодателя –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 либо прекращении деятельности работодателя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сокращении численности или штата работников,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снижении объема производств и выполняемых работ и услуг, повлекшего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ухудшение экономического состояния работодателя, а также в случае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чрезвычайных обстоятельств или обстоятельств непреодолимой силы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(форс-мажор), таких как: пожар, землетрясение, наводнения и стихийные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явления, военные действия, арест имущества;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представляет ежемесячно табель рабочего времени на временно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субсидируемых работников в установленной форме, заверенную службой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бухгалтерского учета;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получает необходимую консультацию по вопросам временного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требует от сторон своевременного и надлежащего исполнения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случае ликвидации работодателя – юридического лица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деятельности работодателя - физического лица, сокращении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численности или штата работников, снижении объема производств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выполняемых работ и услуг, повлекшего ухудшение экономического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состояния работодателя социальный контракт расторгается.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Финансирование мер государственной поддержки по временному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субсидированию осуществляется центром занятости населения за счет 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пределах средств целевых трансфертов из республиканского бюджета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 местного бюджета.</w:t>
      </w:r>
    </w:p>
    <w:bookmarkEnd w:id="86"/>
    <w:bookmarkStart w:name="z196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3. Форс-мажорные обстоятельства</w:t>
      </w:r>
    </w:p>
    <w:bookmarkEnd w:id="87"/>
    <w:bookmarkStart w:name="z197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Стороны освобождаются от ответственности за полное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частичное неисполнение обязательств в случае чрезвычайных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 или иных обстоятельств непреодолимой силы (форс-мажор),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наступивших после подписания настоящего Контракта, таких как: пожар,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землетрясение, наводнения и стихийные явления, военные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При возникновении обстоятельств форс-мажора Сторона, чье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исполнение каких-либо обязательств в соответствии с настоящим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Контрактом оказалось невозможным в силу наступления таких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обстоятельств, обязуется в течение трех рабочих дней с момента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наступления или прекращения обстоятельств форс-мажора уведомить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этом другие Стороны в письменной форме (мотивировав и обосновав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Неуведомление или несвоевременное уведомление лишает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Сторону права ссылаться на любое обстоятельство форс-мажора, как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основание, освобождающее от ответственности за неисполнение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обязательств по настоящему Контракту, за исключением случаев, когда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такое неуведомление или несвоевременное уведомление прямо вызваны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соответствующим обстоятельством форс-мажора. Уведомление о начале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прекращении обстоятельств форс-мажора подтверждается документом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решением соответствующего органа и/или учреждения, подтверждающим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такие обстоятельства, за исключением случаев, когда обстоятельства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форс-мажора носят общеизвестный и массовый характер и не требуют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доказательств.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Срок исполнения обязательств по настоящему Контракту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отодвигается соразмерно времени, в течение которого действовали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 форс-мажора, а также последствия, вызванные этими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обстоятельствами. Если невозможность полного или частичного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исполнения Сторонами обязательств по настоящему Контракту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наступлением обстоятельств форс-мажора будет существовать свыше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(указать период), то Стороны вправе расторгнуть настоящий Контракт.</w:t>
      </w:r>
    </w:p>
    <w:bookmarkEnd w:id="88"/>
    <w:bookmarkStart w:name="z201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4. Прочие условия</w:t>
      </w:r>
    </w:p>
    <w:bookmarkEnd w:id="89"/>
    <w:bookmarkStart w:name="z202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контракт вносятся изменения и дополнения по соглашению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 путем подписания дополнительного социального контракта.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Настоящий контракт вступает в силу с момента его подписания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Центром занятости населения, Участником программы и работодателем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действует до «__» ______ 20__ года.</w:t>
      </w:r>
    </w:p>
    <w:bookmarkEnd w:id="90"/>
    <w:bookmarkStart w:name="z204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5. Адреса и реквизиты сторон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64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Участник программы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(телефон, факс)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7"/>
        <w:gridCol w:w="6133"/>
      </w:tblGrid>
      <w:tr>
        <w:trPr>
          <w:trHeight w:val="660" w:hRule="atLeast"/>
        </w:trPr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Работодатель____________________________________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(юридический адрес)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(подпись)
М.П. (при его наличии)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Работодатель прилагают копии учредительных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банковские реквизиты.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